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left"/>
        <w:rPr/>
      </w:pPr>
      <w:hyperlink r:id="rId2">
        <w:r>
          <w:rPr/>
          <w:t>Joy D. Gould</w:t>
        </w:r>
      </w:hyperlink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1953 - 2018</w:t>
      </w:r>
    </w:p>
    <w:p>
      <w:pPr>
        <w:pStyle w:val="TextBody"/>
        <w:bidi w:val="0"/>
        <w:jc w:val="left"/>
        <w:rPr/>
      </w:pPr>
      <w:r>
        <w:rPr/>
        <w:drawing>
          <wp:inline distT="0" distB="0" distL="0" distR="0">
            <wp:extent cx="1762125" cy="19050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bidi w:val="0"/>
        <w:jc w:val="left"/>
        <w:rPr/>
      </w:pPr>
      <w:r>
        <w:rPr/>
        <w:t>BORN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1953</w:t>
      </w:r>
    </w:p>
    <w:p>
      <w:pPr>
        <w:pStyle w:val="Heading3"/>
        <w:bidi w:val="0"/>
        <w:jc w:val="left"/>
        <w:rPr/>
      </w:pPr>
      <w:r>
        <w:rPr/>
        <w:t>DIED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2018</w:t>
      </w:r>
    </w:p>
    <w:p>
      <w:pPr>
        <w:pStyle w:val="Heading3"/>
        <w:bidi w:val="0"/>
        <w:jc w:val="left"/>
        <w:rPr/>
      </w:pPr>
      <w:r>
        <w:rPr/>
        <w:t>About</w:t>
      </w:r>
    </w:p>
    <w:p>
      <w:pPr>
        <w:pStyle w:val="TextBody"/>
        <w:bidi w:val="0"/>
        <w:jc w:val="left"/>
        <w:rPr/>
      </w:pPr>
      <w:hyperlink r:id="rId4">
        <w:r>
          <w:rPr>
            <w:rStyle w:val="InternetLink"/>
          </w:rPr>
          <w:t>Herkimer High School</w:t>
        </w:r>
      </w:hyperlink>
    </w:p>
    <w:p>
      <w:pPr>
        <w:pStyle w:val="Heading3"/>
        <w:bidi w:val="0"/>
        <w:jc w:val="left"/>
        <w:rPr/>
      </w:pPr>
      <w:r>
        <w:rPr/>
        <w:t>FUNERAL HOME</w:t>
      </w:r>
    </w:p>
    <w:p>
      <w:pPr>
        <w:pStyle w:val="TextBody"/>
        <w:bidi w:val="0"/>
        <w:spacing w:lineRule="auto" w:line="276" w:before="0" w:after="140"/>
        <w:jc w:val="left"/>
        <w:rPr/>
      </w:pPr>
      <w:hyperlink r:id="rId5">
        <w:r>
          <w:rPr>
            <w:rStyle w:val="InternetLink"/>
          </w:rPr>
          <w:t>Enea Family Funeral Home - Herkimer</w:t>
        </w:r>
      </w:hyperlink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220 North Washington Street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Herkimer, New York</w:t>
      </w:r>
    </w:p>
    <w:p>
      <w:pPr>
        <w:pStyle w:val="Heading1"/>
        <w:bidi w:val="0"/>
        <w:jc w:val="left"/>
        <w:rPr/>
      </w:pPr>
      <w:r>
        <w:rPr/>
        <w:t>Joy Gould Obituary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Joy D. Gould 1953 - 2018</w:t>
        <w:br/>
        <w:t>ILION/HERKIMER - Joy D. Gould, 64, passed away Monday, April 9, 2018.</w:t>
        <w:br/>
        <w:t>She was born on June 8, 1953 in Herkimer, NY, a daughter of the late Stanley and Olga (Banach) Sakowski. She was a graduate of Herkimer High School, Class of 1971 and went on to attend HCCC and then received her degree from Oneonta State. Joy taught 4th grade at Oppenheim-Ephratah Central School for many years. She loved to tend to her gardens and to shop!</w:t>
        <w:br/>
        <w:t>She is survived by her son and daughter-in-law, Erik K. Gould (Katie), of Herkimer; and her brother and sister-in-law, David Sakowski (Patricia), of Greece, NY. Joy's world revolved around her beloved grandchildren, Kayla and Erik. She also leaves many aunts, uncles, nieces and nephews.</w:t>
        <w:br/>
        <w:t>Funeral services will be held on Sunday, April 15, 2018 at 2:00 PM at the New Life Church in Herkimer, NY.</w:t>
        <w:br/>
        <w:t>In lieu of floral offerings, please consider a donation, in memory of Joy Gould, to the Herkimer County Humane Society.</w:t>
        <w:br/>
        <w:t xml:space="preserve">An online memorial page has been established at </w:t>
      </w:r>
      <w:hyperlink r:id="rId6">
        <w:r>
          <w:rPr>
            <w:rStyle w:val="InternetLink"/>
          </w:rPr>
          <w:t>www.eneafamily.com</w:t>
        </w:r>
      </w:hyperlink>
      <w:r>
        <w:rPr/>
        <w:t>.</w:t>
        <w:br/>
        <w:t>Arrangements are by The Enea Family Funeral Home, 220 North Washington Street, Herkimer, NY 13350.</w:t>
      </w:r>
    </w:p>
    <w:p>
      <w:pPr>
        <w:pStyle w:val="TextBody"/>
        <w:bidi w:val="0"/>
        <w:jc w:val="center"/>
        <w:rPr/>
      </w:pPr>
      <w:r>
        <w:rPr/>
        <w:drawing>
          <wp:inline distT="0" distB="0" distL="0" distR="0">
            <wp:extent cx="720090" cy="360045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To plant trees in memory, please visit the </w:t>
      </w:r>
      <w:hyperlink r:id="rId8">
        <w:r>
          <w:rPr>
            <w:rStyle w:val="InternetLink"/>
          </w:rPr>
          <w:t>Sympathy Store</w:t>
        </w:r>
      </w:hyperlink>
      <w:r>
        <w:rPr/>
        <w:t>.</w:t>
      </w:r>
    </w:p>
    <w:p>
      <w:pPr>
        <w:pStyle w:val="TextBody"/>
        <w:bidi w:val="0"/>
        <w:spacing w:before="0" w:after="0"/>
        <w:jc w:val="left"/>
        <w:rPr/>
      </w:pPr>
      <w:r>
        <w:rPr/>
        <w:t>Published by Times Telegram from Apr. 11 to Apr. 12, 2018.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egacy.com/obituaries/name/gould/joy?cobrand=timestelegram" TargetMode="External"/><Relationship Id="rId3" Type="http://schemas.openxmlformats.org/officeDocument/2006/relationships/image" Target="media/image1.jpeg"/><Relationship Id="rId4" Type="http://schemas.openxmlformats.org/officeDocument/2006/relationships/hyperlink" Target="https://www.legacy.com/us/communities/herkimer-high-school-herkimer-new-york?cobrand=timestelegram" TargetMode="External"/><Relationship Id="rId5" Type="http://schemas.openxmlformats.org/officeDocument/2006/relationships/hyperlink" Target="https://www.legacy.com/funeral-homes/new-york/herkimer/enea-family-funeral-home-herkimer/fh-22226?cobrand=timestelegram" TargetMode="External"/><Relationship Id="rId6" Type="http://schemas.openxmlformats.org/officeDocument/2006/relationships/hyperlink" Target="http://www.eneafamily.com/" TargetMode="External"/><Relationship Id="rId7" Type="http://schemas.openxmlformats.org/officeDocument/2006/relationships/image" Target="https://cache.legacy.net/legacy/images/cobrands/timestelegram/logos/eneafamily-logo_bw.jpg" TargetMode="External"/><Relationship Id="rId8" Type="http://schemas.openxmlformats.org/officeDocument/2006/relationships/hyperlink" Target="https://sympathy.legacy.com/en-us/funeral-flowers/productdetails/?type=obituary&amp;p=188715966&amp;pn=joy-gould&amp;affiliateId=3704&amp;sku=tre-tim&amp;pm=240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2</Pages>
  <Words>246</Words>
  <Characters>1195</Characters>
  <CharactersWithSpaces>1425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2024-05-24T13:44:55Z</dcterms:created>
  <dc:creator/>
  <dc:description/>
  <dc:language>en-US</dc:language>
  <cp:lastModifiedBy/>
  <dcterms:modified xsi:type="dcterms:W3CDTF">2024-05-24T13:45:52Z</dcterms:modified>
  <cp:revision>1</cp:revision>
  <dc:subject/>
  <dc:title/>
</cp:coreProperties>
</file>